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51C9" w14:textId="268DA3FC" w:rsidR="00382099" w:rsidRDefault="00382099" w:rsidP="00382099">
      <w:pPr>
        <w:pStyle w:val="NoSpacing"/>
        <w:jc w:val="center"/>
        <w:rPr>
          <w:rFonts w:ascii="Century Gothic" w:hAnsi="Century Gothic"/>
          <w:b/>
          <w:u w:val="single"/>
        </w:rPr>
      </w:pPr>
      <w:r w:rsidRPr="00382099">
        <w:rPr>
          <w:rFonts w:ascii="Century Gothic" w:hAnsi="Century Gothic"/>
          <w:b/>
          <w:u w:val="single"/>
        </w:rPr>
        <w:t xml:space="preserve">BRANSTON &amp; HEIGHINGTON FAMILY PRACTICE </w:t>
      </w:r>
    </w:p>
    <w:p w14:paraId="20D35D3E" w14:textId="77777777" w:rsidR="00621339" w:rsidRPr="00382099" w:rsidRDefault="00621339" w:rsidP="00382099">
      <w:pPr>
        <w:pStyle w:val="NoSpacing"/>
        <w:jc w:val="center"/>
        <w:rPr>
          <w:rFonts w:ascii="Century Gothic" w:hAnsi="Century Gothic"/>
          <w:b/>
          <w:u w:val="single"/>
        </w:rPr>
      </w:pPr>
    </w:p>
    <w:p w14:paraId="3AAFBA04" w14:textId="79279ED6" w:rsidR="00696FF3" w:rsidRDefault="00A870AB" w:rsidP="006D2759">
      <w:pPr>
        <w:rPr>
          <w:rFonts w:ascii="Century Gothic" w:eastAsia="Times New Roman" w:hAnsi="Century Gothic" w:cs="Times New Roman"/>
          <w:sz w:val="22"/>
          <w:szCs w:val="22"/>
          <w:lang w:eastAsia="en-GB"/>
        </w:rPr>
      </w:pPr>
      <w:r>
        <w:rPr>
          <w:rFonts w:ascii="Century Gothic" w:eastAsia="Times New Roman" w:hAnsi="Century Gothic" w:cs="Times New Roman"/>
          <w:b/>
          <w:bCs/>
          <w:sz w:val="22"/>
          <w:szCs w:val="22"/>
          <w:lang w:eastAsia="en-GB"/>
        </w:rPr>
        <w:t xml:space="preserve">Corona Virus – </w:t>
      </w:r>
      <w:r>
        <w:rPr>
          <w:rFonts w:ascii="Century Gothic" w:eastAsia="Times New Roman" w:hAnsi="Century Gothic" w:cs="Times New Roman"/>
          <w:sz w:val="22"/>
          <w:szCs w:val="22"/>
          <w:lang w:eastAsia="en-GB"/>
        </w:rPr>
        <w:t xml:space="preserve">Please check the surgery website or the NHS Website for the latest details about the Corona Virus. </w:t>
      </w:r>
      <w:r w:rsidR="003C76BF">
        <w:rPr>
          <w:rFonts w:ascii="Century Gothic" w:eastAsia="Times New Roman" w:hAnsi="Century Gothic" w:cs="Times New Roman"/>
          <w:sz w:val="22"/>
          <w:szCs w:val="22"/>
          <w:lang w:eastAsia="en-GB"/>
        </w:rPr>
        <w:t xml:space="preserve">The Practice is continuing to function as best it can in the circumstances. We have reduced the amount of staff working in the Practice on a daily basis so as to reduce the risk and have in place stringent cleaning processes for all areas of the Practice. The vast majority of our consultations are now by telephone although we do now have the ability with the GP’s and ANP’s to undertake video consultations via your smartphone or </w:t>
      </w:r>
      <w:r w:rsidR="00FE7EF7">
        <w:rPr>
          <w:rFonts w:ascii="Century Gothic" w:eastAsia="Times New Roman" w:hAnsi="Century Gothic" w:cs="Times New Roman"/>
          <w:sz w:val="22"/>
          <w:szCs w:val="22"/>
          <w:lang w:eastAsia="en-GB"/>
        </w:rPr>
        <w:t>iPad</w:t>
      </w:r>
      <w:r w:rsidR="003C76BF">
        <w:rPr>
          <w:rFonts w:ascii="Century Gothic" w:eastAsia="Times New Roman" w:hAnsi="Century Gothic" w:cs="Times New Roman"/>
          <w:sz w:val="22"/>
          <w:szCs w:val="22"/>
          <w:lang w:eastAsia="en-GB"/>
        </w:rPr>
        <w:t>.</w:t>
      </w:r>
      <w:r w:rsidR="00696FF3">
        <w:rPr>
          <w:rFonts w:ascii="Century Gothic" w:eastAsia="Times New Roman" w:hAnsi="Century Gothic" w:cs="Times New Roman"/>
          <w:sz w:val="22"/>
          <w:szCs w:val="22"/>
          <w:lang w:eastAsia="en-GB"/>
        </w:rPr>
        <w:t xml:space="preserve"> </w:t>
      </w:r>
    </w:p>
    <w:p w14:paraId="0504582A" w14:textId="77777777" w:rsidR="00696FF3" w:rsidRDefault="00696FF3" w:rsidP="006D2759">
      <w:pPr>
        <w:rPr>
          <w:rFonts w:ascii="Century Gothic" w:eastAsia="Times New Roman" w:hAnsi="Century Gothic" w:cs="Times New Roman"/>
          <w:sz w:val="22"/>
          <w:szCs w:val="22"/>
          <w:lang w:eastAsia="en-GB"/>
        </w:rPr>
      </w:pPr>
    </w:p>
    <w:p w14:paraId="57292509" w14:textId="14FE6465" w:rsidR="006977A3" w:rsidRDefault="00696FF3" w:rsidP="006D2759">
      <w:pPr>
        <w:rPr>
          <w:rFonts w:ascii="Century Gothic" w:eastAsia="Times New Roman" w:hAnsi="Century Gothic" w:cs="Times New Roman"/>
          <w:sz w:val="22"/>
          <w:szCs w:val="22"/>
          <w:lang w:eastAsia="en-GB"/>
        </w:rPr>
      </w:pPr>
      <w:r>
        <w:rPr>
          <w:rFonts w:ascii="Century Gothic" w:eastAsia="Times New Roman" w:hAnsi="Century Gothic" w:cs="Times New Roman"/>
          <w:sz w:val="22"/>
          <w:szCs w:val="22"/>
          <w:lang w:eastAsia="en-GB"/>
        </w:rPr>
        <w:t>If you are unwell and not experiencing any of the symptoms of Covid 19 then please contact the surgery as we are still very much here to help you.</w:t>
      </w:r>
    </w:p>
    <w:p w14:paraId="7E5E2901" w14:textId="7D57F74B" w:rsidR="00696FF3" w:rsidRDefault="00696FF3" w:rsidP="006D2759">
      <w:pPr>
        <w:rPr>
          <w:rFonts w:ascii="Century Gothic" w:eastAsia="Times New Roman" w:hAnsi="Century Gothic" w:cs="Times New Roman"/>
          <w:sz w:val="22"/>
          <w:szCs w:val="22"/>
          <w:lang w:eastAsia="en-GB"/>
        </w:rPr>
      </w:pPr>
    </w:p>
    <w:p w14:paraId="32B6FE72" w14:textId="1AB04CFD" w:rsidR="00696FF3" w:rsidRDefault="00696FF3" w:rsidP="006D2759">
      <w:pPr>
        <w:rPr>
          <w:rFonts w:ascii="Century Gothic" w:eastAsia="Times New Roman" w:hAnsi="Century Gothic" w:cs="Times New Roman"/>
          <w:sz w:val="22"/>
          <w:szCs w:val="22"/>
          <w:lang w:eastAsia="en-GB"/>
        </w:rPr>
      </w:pPr>
      <w:r>
        <w:rPr>
          <w:rFonts w:ascii="Century Gothic" w:eastAsia="Times New Roman" w:hAnsi="Century Gothic" w:cs="Times New Roman"/>
          <w:sz w:val="22"/>
          <w:szCs w:val="22"/>
          <w:lang w:eastAsia="en-GB"/>
        </w:rPr>
        <w:t>The Practice Nurses are still undertaking clinics although again via telephone consultations when possible. If you are due an Asthma, Diabetic review, Pill review then please contact the surgery to arrange a telephone review.</w:t>
      </w:r>
    </w:p>
    <w:p w14:paraId="3796F6DA" w14:textId="3588E50F" w:rsidR="003C76BF" w:rsidRDefault="003C76BF" w:rsidP="006D2759">
      <w:pPr>
        <w:rPr>
          <w:rFonts w:ascii="Century Gothic" w:eastAsia="Times New Roman" w:hAnsi="Century Gothic" w:cs="Times New Roman"/>
          <w:sz w:val="22"/>
          <w:szCs w:val="22"/>
          <w:lang w:eastAsia="en-GB"/>
        </w:rPr>
      </w:pPr>
    </w:p>
    <w:p w14:paraId="5FC83E73" w14:textId="5B7D59C6" w:rsidR="003C76BF" w:rsidRDefault="003C76BF" w:rsidP="006D2759">
      <w:pPr>
        <w:rPr>
          <w:rFonts w:ascii="Century Gothic" w:eastAsia="Times New Roman" w:hAnsi="Century Gothic" w:cs="Times New Roman"/>
          <w:sz w:val="22"/>
          <w:szCs w:val="22"/>
          <w:lang w:eastAsia="en-GB"/>
        </w:rPr>
      </w:pPr>
      <w:r>
        <w:rPr>
          <w:rFonts w:ascii="Century Gothic" w:eastAsia="Times New Roman" w:hAnsi="Century Gothic" w:cs="Times New Roman"/>
          <w:sz w:val="22"/>
          <w:szCs w:val="22"/>
          <w:lang w:eastAsia="en-GB"/>
        </w:rPr>
        <w:t>Staff and Patient safety is paramount which is why we have restricted access to the Practice and have asked Patients to press the buzzer at the front door in order to get attention. We also ask that you place any repeat prescription requests through the letter box in the back door of the surgery.</w:t>
      </w:r>
    </w:p>
    <w:p w14:paraId="72E9D4D9" w14:textId="0F977375" w:rsidR="003C76BF" w:rsidRDefault="003C76BF" w:rsidP="006D2759">
      <w:pPr>
        <w:rPr>
          <w:rFonts w:ascii="Century Gothic" w:eastAsia="Times New Roman" w:hAnsi="Century Gothic" w:cs="Times New Roman"/>
          <w:sz w:val="22"/>
          <w:szCs w:val="22"/>
          <w:lang w:eastAsia="en-GB"/>
        </w:rPr>
      </w:pPr>
    </w:p>
    <w:p w14:paraId="40351543" w14:textId="7E66B7AD" w:rsidR="003C76BF" w:rsidRDefault="003C76BF" w:rsidP="006D2759">
      <w:pPr>
        <w:rPr>
          <w:rFonts w:ascii="Century Gothic" w:eastAsia="Times New Roman" w:hAnsi="Century Gothic" w:cs="Times New Roman"/>
          <w:sz w:val="22"/>
          <w:szCs w:val="22"/>
          <w:lang w:eastAsia="en-GB"/>
        </w:rPr>
      </w:pPr>
      <w:r w:rsidRPr="003C76BF">
        <w:rPr>
          <w:rFonts w:ascii="Century Gothic" w:eastAsia="Times New Roman" w:hAnsi="Century Gothic" w:cs="Times New Roman"/>
          <w:b/>
          <w:bCs/>
          <w:sz w:val="22"/>
          <w:szCs w:val="22"/>
          <w:lang w:eastAsia="en-GB"/>
        </w:rPr>
        <w:t>Online Access</w:t>
      </w:r>
      <w:r>
        <w:rPr>
          <w:rFonts w:ascii="Century Gothic" w:eastAsia="Times New Roman" w:hAnsi="Century Gothic" w:cs="Times New Roman"/>
          <w:sz w:val="22"/>
          <w:szCs w:val="22"/>
          <w:lang w:eastAsia="en-GB"/>
        </w:rPr>
        <w:t xml:space="preserve"> – If you have regular medication and wish now to order your repeats through our Clinical system Online service then please email – </w:t>
      </w:r>
      <w:hyperlink r:id="rId4" w:history="1">
        <w:r w:rsidRPr="00FC4054">
          <w:rPr>
            <w:rStyle w:val="Hyperlink"/>
            <w:rFonts w:ascii="Century Gothic" w:eastAsia="Times New Roman" w:hAnsi="Century Gothic" w:cs="Times New Roman"/>
            <w:sz w:val="22"/>
            <w:szCs w:val="22"/>
            <w:lang w:eastAsia="en-GB"/>
          </w:rPr>
          <w:t>ian.green2@nhs.net</w:t>
        </w:r>
      </w:hyperlink>
      <w:r>
        <w:rPr>
          <w:rFonts w:ascii="Century Gothic" w:eastAsia="Times New Roman" w:hAnsi="Century Gothic" w:cs="Times New Roman"/>
          <w:sz w:val="22"/>
          <w:szCs w:val="22"/>
          <w:lang w:eastAsia="en-GB"/>
        </w:rPr>
        <w:t xml:space="preserve"> with your name, dob and address and I will then email you back a username and password so that you can log onto the system and order your scripts online.</w:t>
      </w:r>
    </w:p>
    <w:p w14:paraId="6CBB4D2F" w14:textId="48E2F822" w:rsidR="00A870AB" w:rsidRDefault="00A870AB" w:rsidP="006D2759">
      <w:pPr>
        <w:rPr>
          <w:rFonts w:ascii="Century Gothic" w:eastAsia="Times New Roman" w:hAnsi="Century Gothic" w:cs="Times New Roman"/>
          <w:sz w:val="22"/>
          <w:szCs w:val="22"/>
          <w:lang w:eastAsia="en-GB"/>
        </w:rPr>
      </w:pPr>
    </w:p>
    <w:p w14:paraId="465611FC" w14:textId="3E481FC0" w:rsidR="003C76BF" w:rsidRDefault="003C76BF" w:rsidP="006D2759">
      <w:pPr>
        <w:rPr>
          <w:rFonts w:ascii="Century Gothic" w:eastAsia="Times New Roman" w:hAnsi="Century Gothic" w:cs="Times New Roman"/>
          <w:sz w:val="22"/>
          <w:szCs w:val="22"/>
          <w:lang w:eastAsia="en-GB"/>
        </w:rPr>
      </w:pPr>
      <w:r w:rsidRPr="00696FF3">
        <w:rPr>
          <w:rFonts w:ascii="Century Gothic" w:eastAsia="Times New Roman" w:hAnsi="Century Gothic" w:cs="Times New Roman"/>
          <w:b/>
          <w:bCs/>
          <w:sz w:val="22"/>
          <w:szCs w:val="22"/>
          <w:lang w:eastAsia="en-GB"/>
        </w:rPr>
        <w:t>Childhood Immunisations</w:t>
      </w:r>
      <w:r>
        <w:rPr>
          <w:rFonts w:ascii="Century Gothic" w:eastAsia="Times New Roman" w:hAnsi="Century Gothic" w:cs="Times New Roman"/>
          <w:sz w:val="22"/>
          <w:szCs w:val="22"/>
          <w:lang w:eastAsia="en-GB"/>
        </w:rPr>
        <w:t xml:space="preserve"> – NHS England and Public Health England are still very much encouraging parents to keep upto date with your </w:t>
      </w:r>
      <w:r w:rsidR="00FE7EF7">
        <w:rPr>
          <w:rFonts w:ascii="Century Gothic" w:eastAsia="Times New Roman" w:hAnsi="Century Gothic" w:cs="Times New Roman"/>
          <w:sz w:val="22"/>
          <w:szCs w:val="22"/>
          <w:lang w:eastAsia="en-GB"/>
        </w:rPr>
        <w:t>child’s</w:t>
      </w:r>
      <w:r>
        <w:rPr>
          <w:rFonts w:ascii="Century Gothic" w:eastAsia="Times New Roman" w:hAnsi="Century Gothic" w:cs="Times New Roman"/>
          <w:sz w:val="22"/>
          <w:szCs w:val="22"/>
          <w:lang w:eastAsia="en-GB"/>
        </w:rPr>
        <w:t xml:space="preserve"> immunisation</w:t>
      </w:r>
      <w:r w:rsidR="00696FF3">
        <w:rPr>
          <w:rFonts w:ascii="Century Gothic" w:eastAsia="Times New Roman" w:hAnsi="Century Gothic" w:cs="Times New Roman"/>
          <w:sz w:val="22"/>
          <w:szCs w:val="22"/>
          <w:lang w:eastAsia="en-GB"/>
        </w:rPr>
        <w:t xml:space="preserve"> schedule. Please contact the surgery to arrange an appointment for immunisations when invited.</w:t>
      </w:r>
    </w:p>
    <w:p w14:paraId="6150C3F4" w14:textId="2CDA58A7" w:rsidR="007464B3" w:rsidRDefault="007464B3" w:rsidP="00382099">
      <w:pPr>
        <w:rPr>
          <w:rFonts w:ascii="Century Gothic" w:hAnsi="Century Gothic"/>
          <w:sz w:val="20"/>
          <w:szCs w:val="20"/>
        </w:rPr>
      </w:pPr>
    </w:p>
    <w:p w14:paraId="4F87BD62" w14:textId="61DE0FFC" w:rsidR="00696FF3" w:rsidRDefault="00696FF3" w:rsidP="00382099">
      <w:pPr>
        <w:rPr>
          <w:rFonts w:ascii="Century Gothic" w:hAnsi="Century Gothic"/>
          <w:sz w:val="22"/>
          <w:szCs w:val="22"/>
        </w:rPr>
      </w:pPr>
      <w:r w:rsidRPr="00696FF3">
        <w:rPr>
          <w:rFonts w:ascii="Century Gothic" w:hAnsi="Century Gothic"/>
          <w:sz w:val="22"/>
          <w:szCs w:val="22"/>
        </w:rPr>
        <w:t xml:space="preserve">Dr Ahmed </w:t>
      </w:r>
      <w:r>
        <w:rPr>
          <w:rFonts w:ascii="Century Gothic" w:hAnsi="Century Gothic"/>
          <w:sz w:val="22"/>
          <w:szCs w:val="22"/>
        </w:rPr>
        <w:t xml:space="preserve">is joining us </w:t>
      </w:r>
      <w:r w:rsidR="004865DE">
        <w:rPr>
          <w:rFonts w:ascii="Century Gothic" w:hAnsi="Century Gothic"/>
          <w:sz w:val="22"/>
          <w:szCs w:val="22"/>
        </w:rPr>
        <w:t xml:space="preserve">as </w:t>
      </w:r>
      <w:r>
        <w:rPr>
          <w:rFonts w:ascii="Century Gothic" w:hAnsi="Century Gothic"/>
          <w:sz w:val="22"/>
          <w:szCs w:val="22"/>
        </w:rPr>
        <w:t>a permanent salaried GP from the 28</w:t>
      </w:r>
      <w:r w:rsidRPr="00696FF3">
        <w:rPr>
          <w:rFonts w:ascii="Century Gothic" w:hAnsi="Century Gothic"/>
          <w:sz w:val="22"/>
          <w:szCs w:val="22"/>
          <w:vertAlign w:val="superscript"/>
        </w:rPr>
        <w:t>th</w:t>
      </w:r>
      <w:r>
        <w:rPr>
          <w:rFonts w:ascii="Century Gothic" w:hAnsi="Century Gothic"/>
          <w:sz w:val="22"/>
          <w:szCs w:val="22"/>
        </w:rPr>
        <w:t xml:space="preserve"> April 2020 </w:t>
      </w:r>
      <w:r w:rsidR="004865DE">
        <w:rPr>
          <w:rFonts w:ascii="Century Gothic" w:hAnsi="Century Gothic"/>
          <w:sz w:val="22"/>
          <w:szCs w:val="22"/>
        </w:rPr>
        <w:t>and will be working</w:t>
      </w:r>
      <w:r>
        <w:rPr>
          <w:rFonts w:ascii="Century Gothic" w:hAnsi="Century Gothic"/>
          <w:sz w:val="22"/>
          <w:szCs w:val="22"/>
        </w:rPr>
        <w:t xml:space="preserve"> two days a week</w:t>
      </w:r>
      <w:r w:rsidR="004865DE">
        <w:rPr>
          <w:rFonts w:ascii="Century Gothic" w:hAnsi="Century Gothic"/>
          <w:sz w:val="22"/>
          <w:szCs w:val="22"/>
        </w:rPr>
        <w:t xml:space="preserve"> for the Practice.</w:t>
      </w:r>
    </w:p>
    <w:p w14:paraId="1B5BB742" w14:textId="28921740" w:rsidR="00696FF3" w:rsidRDefault="00696FF3" w:rsidP="00382099">
      <w:pPr>
        <w:rPr>
          <w:rFonts w:ascii="Century Gothic" w:hAnsi="Century Gothic"/>
          <w:sz w:val="22"/>
          <w:szCs w:val="22"/>
        </w:rPr>
      </w:pPr>
    </w:p>
    <w:p w14:paraId="0792B58A" w14:textId="79A0F2FA" w:rsidR="00696FF3" w:rsidRDefault="00696FF3" w:rsidP="00382099">
      <w:pPr>
        <w:rPr>
          <w:rFonts w:ascii="Century Gothic" w:hAnsi="Century Gothic"/>
          <w:sz w:val="22"/>
          <w:szCs w:val="22"/>
        </w:rPr>
      </w:pPr>
      <w:r>
        <w:rPr>
          <w:rFonts w:ascii="Century Gothic" w:hAnsi="Century Gothic"/>
          <w:sz w:val="22"/>
          <w:szCs w:val="22"/>
        </w:rPr>
        <w:t>We also are pleased to announce that from the 3</w:t>
      </w:r>
      <w:r w:rsidRPr="00696FF3">
        <w:rPr>
          <w:rFonts w:ascii="Century Gothic" w:hAnsi="Century Gothic"/>
          <w:sz w:val="22"/>
          <w:szCs w:val="22"/>
          <w:vertAlign w:val="superscript"/>
        </w:rPr>
        <w:t>rd</w:t>
      </w:r>
      <w:r>
        <w:rPr>
          <w:rFonts w:ascii="Century Gothic" w:hAnsi="Century Gothic"/>
          <w:sz w:val="22"/>
          <w:szCs w:val="22"/>
        </w:rPr>
        <w:t xml:space="preserve"> June 2020 we will have another Salaried GP joining the Practice, Dr Lucy Dodington-Boyes</w:t>
      </w:r>
      <w:r w:rsidR="004865DE">
        <w:rPr>
          <w:rFonts w:ascii="Century Gothic" w:hAnsi="Century Gothic"/>
          <w:sz w:val="22"/>
          <w:szCs w:val="22"/>
        </w:rPr>
        <w:t xml:space="preserve">, </w:t>
      </w:r>
      <w:r>
        <w:rPr>
          <w:rFonts w:ascii="Century Gothic" w:hAnsi="Century Gothic"/>
          <w:sz w:val="22"/>
          <w:szCs w:val="22"/>
        </w:rPr>
        <w:t xml:space="preserve"> who will be working for us two days a week.</w:t>
      </w:r>
    </w:p>
    <w:p w14:paraId="77DFE2B9" w14:textId="6309D31C" w:rsidR="00696FF3" w:rsidRDefault="00696FF3" w:rsidP="00382099">
      <w:pPr>
        <w:rPr>
          <w:rFonts w:ascii="Century Gothic" w:hAnsi="Century Gothic"/>
          <w:sz w:val="22"/>
          <w:szCs w:val="22"/>
        </w:rPr>
      </w:pPr>
    </w:p>
    <w:p w14:paraId="0AF4B56A" w14:textId="470ED6E4" w:rsidR="00696FF3" w:rsidRDefault="00696FF3" w:rsidP="00382099">
      <w:pPr>
        <w:rPr>
          <w:rFonts w:ascii="Century Gothic" w:hAnsi="Century Gothic"/>
          <w:sz w:val="22"/>
          <w:szCs w:val="22"/>
        </w:rPr>
      </w:pPr>
      <w:r>
        <w:rPr>
          <w:rFonts w:ascii="Century Gothic" w:hAnsi="Century Gothic"/>
          <w:sz w:val="22"/>
          <w:szCs w:val="22"/>
        </w:rPr>
        <w:t xml:space="preserve">Please </w:t>
      </w:r>
      <w:r w:rsidR="00FE7EF7">
        <w:rPr>
          <w:rFonts w:ascii="Century Gothic" w:hAnsi="Century Gothic"/>
          <w:sz w:val="22"/>
          <w:szCs w:val="22"/>
        </w:rPr>
        <w:t>do not</w:t>
      </w:r>
      <w:r>
        <w:rPr>
          <w:rFonts w:ascii="Century Gothic" w:hAnsi="Century Gothic"/>
          <w:sz w:val="22"/>
          <w:szCs w:val="22"/>
        </w:rPr>
        <w:t xml:space="preserve"> forget the various support groups set up by the Local Parish councils to help you during this period. The contact details can be found on our website front page.</w:t>
      </w:r>
    </w:p>
    <w:p w14:paraId="05FB66E2" w14:textId="18A6A679" w:rsidR="00696FF3" w:rsidRDefault="00696FF3" w:rsidP="00382099">
      <w:pPr>
        <w:rPr>
          <w:rFonts w:ascii="Century Gothic" w:hAnsi="Century Gothic"/>
          <w:sz w:val="22"/>
          <w:szCs w:val="22"/>
        </w:rPr>
      </w:pPr>
    </w:p>
    <w:p w14:paraId="4C4D368A" w14:textId="0A135145" w:rsidR="00696FF3" w:rsidRPr="00696FF3" w:rsidRDefault="00696FF3" w:rsidP="00382099">
      <w:pPr>
        <w:rPr>
          <w:rFonts w:ascii="Century Gothic" w:hAnsi="Century Gothic"/>
          <w:sz w:val="22"/>
          <w:szCs w:val="22"/>
        </w:rPr>
      </w:pPr>
      <w:r>
        <w:rPr>
          <w:rFonts w:ascii="Century Gothic" w:hAnsi="Century Gothic"/>
          <w:sz w:val="22"/>
          <w:szCs w:val="22"/>
        </w:rPr>
        <w:t xml:space="preserve">Please stay safe and follow the relevant guidelines and all the staff here thank you </w:t>
      </w:r>
      <w:r w:rsidR="00FE7EF7">
        <w:rPr>
          <w:rFonts w:ascii="Century Gothic" w:hAnsi="Century Gothic"/>
          <w:sz w:val="22"/>
          <w:szCs w:val="22"/>
        </w:rPr>
        <w:t>for your help and understanding during this period.</w:t>
      </w:r>
    </w:p>
    <w:p w14:paraId="35C1C886" w14:textId="66369CBC" w:rsidR="00696FF3" w:rsidRPr="00696FF3" w:rsidRDefault="00696FF3" w:rsidP="00382099">
      <w:pPr>
        <w:rPr>
          <w:rFonts w:ascii="Century Gothic" w:hAnsi="Century Gothic"/>
          <w:sz w:val="22"/>
          <w:szCs w:val="22"/>
        </w:rPr>
      </w:pPr>
    </w:p>
    <w:p w14:paraId="20FCAB5F" w14:textId="1847180E" w:rsidR="00696FF3" w:rsidRPr="00696FF3" w:rsidRDefault="00696FF3" w:rsidP="00382099">
      <w:pPr>
        <w:rPr>
          <w:rFonts w:ascii="Century Gothic" w:hAnsi="Century Gothic"/>
          <w:sz w:val="22"/>
          <w:szCs w:val="22"/>
        </w:rPr>
      </w:pPr>
    </w:p>
    <w:p w14:paraId="7A72A1EE" w14:textId="1ABB274B" w:rsidR="00696FF3" w:rsidRDefault="00696FF3" w:rsidP="00382099">
      <w:pPr>
        <w:rPr>
          <w:rFonts w:ascii="Century Gothic" w:hAnsi="Century Gothic"/>
          <w:sz w:val="20"/>
          <w:szCs w:val="20"/>
        </w:rPr>
      </w:pPr>
    </w:p>
    <w:p w14:paraId="18DF173B" w14:textId="418AE1A3" w:rsidR="00696FF3" w:rsidRDefault="00696FF3" w:rsidP="00382099">
      <w:pPr>
        <w:rPr>
          <w:rFonts w:ascii="Century Gothic" w:hAnsi="Century Gothic"/>
          <w:sz w:val="20"/>
          <w:szCs w:val="20"/>
        </w:rPr>
      </w:pPr>
    </w:p>
    <w:p w14:paraId="07FF14B1" w14:textId="77777777" w:rsidR="00696FF3" w:rsidRPr="004C7629" w:rsidRDefault="00696FF3" w:rsidP="00382099">
      <w:pPr>
        <w:rPr>
          <w:rFonts w:ascii="Century Gothic" w:hAnsi="Century Gothic"/>
          <w:sz w:val="20"/>
          <w:szCs w:val="20"/>
        </w:rPr>
      </w:pPr>
    </w:p>
    <w:p w14:paraId="1599E8B8" w14:textId="77777777" w:rsidR="00382099" w:rsidRPr="00CB1571" w:rsidRDefault="004865DE" w:rsidP="00CB1571">
      <w:pPr>
        <w:pStyle w:val="NoSpacing"/>
        <w:jc w:val="center"/>
        <w:rPr>
          <w:rFonts w:ascii="Century Gothic" w:hAnsi="Century Gothic"/>
          <w:b/>
          <w:sz w:val="24"/>
          <w:szCs w:val="24"/>
        </w:rPr>
      </w:pPr>
      <w:hyperlink r:id="rId5" w:history="1">
        <w:r w:rsidR="00382099" w:rsidRPr="00382099">
          <w:rPr>
            <w:rStyle w:val="Hyperlink"/>
            <w:rFonts w:ascii="Century Gothic" w:hAnsi="Century Gothic"/>
            <w:b/>
            <w:sz w:val="24"/>
            <w:szCs w:val="24"/>
          </w:rPr>
          <w:t>WWW.BRANSTONSURGERY.CO.UK</w:t>
        </w:r>
      </w:hyperlink>
    </w:p>
    <w:sectPr w:rsidR="00382099" w:rsidRPr="00CB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59"/>
    <w:rsid w:val="000124F9"/>
    <w:rsid w:val="001403DA"/>
    <w:rsid w:val="00160171"/>
    <w:rsid w:val="0018209A"/>
    <w:rsid w:val="001C201B"/>
    <w:rsid w:val="0026442D"/>
    <w:rsid w:val="002C45F1"/>
    <w:rsid w:val="002F443A"/>
    <w:rsid w:val="003004D9"/>
    <w:rsid w:val="00331256"/>
    <w:rsid w:val="00362114"/>
    <w:rsid w:val="00365E9D"/>
    <w:rsid w:val="00382099"/>
    <w:rsid w:val="003C76BF"/>
    <w:rsid w:val="003F35C9"/>
    <w:rsid w:val="004865DE"/>
    <w:rsid w:val="004C7629"/>
    <w:rsid w:val="004E51D1"/>
    <w:rsid w:val="005C3B7C"/>
    <w:rsid w:val="00621339"/>
    <w:rsid w:val="00663D35"/>
    <w:rsid w:val="00696FF3"/>
    <w:rsid w:val="006977A3"/>
    <w:rsid w:val="006D2759"/>
    <w:rsid w:val="006E18C2"/>
    <w:rsid w:val="007460EA"/>
    <w:rsid w:val="007464B3"/>
    <w:rsid w:val="007F3A6E"/>
    <w:rsid w:val="007F3AA7"/>
    <w:rsid w:val="00897F9F"/>
    <w:rsid w:val="008F1CAE"/>
    <w:rsid w:val="008F29ED"/>
    <w:rsid w:val="00903CB6"/>
    <w:rsid w:val="00921E5E"/>
    <w:rsid w:val="009E673D"/>
    <w:rsid w:val="009F3F8B"/>
    <w:rsid w:val="00A06C00"/>
    <w:rsid w:val="00A116C9"/>
    <w:rsid w:val="00A870AB"/>
    <w:rsid w:val="00AC4847"/>
    <w:rsid w:val="00B31F83"/>
    <w:rsid w:val="00B76046"/>
    <w:rsid w:val="00C348D2"/>
    <w:rsid w:val="00CB1571"/>
    <w:rsid w:val="00D5680E"/>
    <w:rsid w:val="00D738C6"/>
    <w:rsid w:val="00D97E8A"/>
    <w:rsid w:val="00EF1352"/>
    <w:rsid w:val="00EF1D6C"/>
    <w:rsid w:val="00F74135"/>
    <w:rsid w:val="00F8072C"/>
    <w:rsid w:val="00FE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11DA"/>
  <w15:chartTrackingRefBased/>
  <w15:docId w15:val="{FBA90EAB-28EA-4B32-9619-9E74F714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099"/>
    <w:pPr>
      <w:spacing w:after="0" w:line="240" w:lineRule="auto"/>
    </w:pPr>
  </w:style>
  <w:style w:type="character" w:styleId="Hyperlink">
    <w:name w:val="Hyperlink"/>
    <w:basedOn w:val="DefaultParagraphFont"/>
    <w:uiPriority w:val="99"/>
    <w:unhideWhenUsed/>
    <w:rsid w:val="00382099"/>
    <w:rPr>
      <w:color w:val="0563C1" w:themeColor="hyperlink"/>
      <w:u w:val="single"/>
    </w:rPr>
  </w:style>
  <w:style w:type="paragraph" w:styleId="BalloonText">
    <w:name w:val="Balloon Text"/>
    <w:basedOn w:val="Normal"/>
    <w:link w:val="BalloonTextChar"/>
    <w:uiPriority w:val="99"/>
    <w:semiHidden/>
    <w:unhideWhenUsed/>
    <w:rsid w:val="002F4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3A"/>
    <w:rPr>
      <w:rFonts w:ascii="Segoe UI" w:hAnsi="Segoe UI" w:cs="Segoe UI"/>
      <w:sz w:val="18"/>
      <w:szCs w:val="18"/>
    </w:rPr>
  </w:style>
  <w:style w:type="character" w:styleId="UnresolvedMention">
    <w:name w:val="Unresolved Mention"/>
    <w:basedOn w:val="DefaultParagraphFont"/>
    <w:uiPriority w:val="99"/>
    <w:semiHidden/>
    <w:unhideWhenUsed/>
    <w:rsid w:val="003004D9"/>
    <w:rPr>
      <w:color w:val="605E5C"/>
      <w:shd w:val="clear" w:color="auto" w:fill="E1DFDD"/>
    </w:rPr>
  </w:style>
  <w:style w:type="paragraph" w:styleId="PlainText">
    <w:name w:val="Plain Text"/>
    <w:basedOn w:val="Normal"/>
    <w:link w:val="PlainTextChar"/>
    <w:uiPriority w:val="99"/>
    <w:semiHidden/>
    <w:unhideWhenUsed/>
    <w:rsid w:val="00A870AB"/>
    <w:rPr>
      <w:rFonts w:ascii="Calibri" w:hAnsi="Calibri"/>
      <w:sz w:val="22"/>
      <w:szCs w:val="21"/>
    </w:rPr>
  </w:style>
  <w:style w:type="character" w:customStyle="1" w:styleId="PlainTextChar">
    <w:name w:val="Plain Text Char"/>
    <w:basedOn w:val="DefaultParagraphFont"/>
    <w:link w:val="PlainText"/>
    <w:uiPriority w:val="99"/>
    <w:semiHidden/>
    <w:rsid w:val="00A870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NSTONSURGERY.CO.UK" TargetMode="External"/><Relationship Id="rId4" Type="http://schemas.openxmlformats.org/officeDocument/2006/relationships/hyperlink" Target="mailto:ian.green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GREEN</dc:creator>
  <cp:keywords/>
  <dc:description/>
  <cp:lastModifiedBy>IAN GREEN</cp:lastModifiedBy>
  <cp:revision>3</cp:revision>
  <cp:lastPrinted>2019-11-06T15:21:00Z</cp:lastPrinted>
  <dcterms:created xsi:type="dcterms:W3CDTF">2020-04-21T09:36:00Z</dcterms:created>
  <dcterms:modified xsi:type="dcterms:W3CDTF">2020-04-21T09:37:00Z</dcterms:modified>
</cp:coreProperties>
</file>